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8"/>
        <w:gridCol w:w="2821"/>
        <w:gridCol w:w="1713"/>
        <w:gridCol w:w="1779"/>
        <w:gridCol w:w="1811"/>
      </w:tblGrid>
      <w:tr w:rsidR="00970D0E" w:rsidRPr="00970D0E" w:rsidTr="00970D0E">
        <w:trPr>
          <w:trHeight w:val="635"/>
        </w:trPr>
        <w:tc>
          <w:tcPr>
            <w:tcW w:w="16980" w:type="dxa"/>
            <w:gridSpan w:val="5"/>
            <w:hideMark/>
          </w:tcPr>
          <w:p w:rsidR="00970D0E" w:rsidRPr="00970D0E" w:rsidRDefault="00970D0E">
            <w:pPr>
              <w:rPr>
                <w:b/>
                <w:bCs/>
              </w:rPr>
            </w:pPr>
            <w:r w:rsidRPr="00970D0E">
              <w:rPr>
                <w:b/>
                <w:bCs/>
              </w:rPr>
              <w:t>Skloňování zájmen</w:t>
            </w:r>
          </w:p>
        </w:tc>
      </w:tr>
      <w:tr w:rsidR="00970D0E" w:rsidRPr="00970D0E" w:rsidTr="00970D0E">
        <w:trPr>
          <w:trHeight w:val="508"/>
        </w:trPr>
        <w:tc>
          <w:tcPr>
            <w:tcW w:w="16980" w:type="dxa"/>
            <w:gridSpan w:val="5"/>
            <w:hideMark/>
          </w:tcPr>
          <w:p w:rsidR="00970D0E" w:rsidRPr="00970D0E" w:rsidRDefault="00970D0E">
            <w:pPr>
              <w:rPr>
                <w:b/>
                <w:bCs/>
              </w:rPr>
            </w:pPr>
            <w:proofErr w:type="spellStart"/>
            <w:r w:rsidRPr="00970D0E">
              <w:rPr>
                <w:b/>
                <w:bCs/>
              </w:rPr>
              <w:t>Final</w:t>
            </w:r>
            <w:proofErr w:type="spellEnd"/>
            <w:r w:rsidRPr="00970D0E">
              <w:rPr>
                <w:b/>
                <w:bCs/>
              </w:rPr>
              <w:t xml:space="preserve"> </w:t>
            </w:r>
            <w:proofErr w:type="spellStart"/>
            <w:r w:rsidRPr="00970D0E">
              <w:rPr>
                <w:b/>
                <w:bCs/>
              </w:rPr>
              <w:t>Scores</w:t>
            </w:r>
            <w:proofErr w:type="spellEnd"/>
          </w:p>
        </w:tc>
      </w:tr>
      <w:tr w:rsidR="00970D0E" w:rsidRPr="00970D0E" w:rsidTr="00970D0E">
        <w:trPr>
          <w:trHeight w:val="360"/>
        </w:trPr>
        <w:tc>
          <w:tcPr>
            <w:tcW w:w="1440" w:type="dxa"/>
            <w:hideMark/>
          </w:tcPr>
          <w:p w:rsidR="00970D0E" w:rsidRPr="00970D0E" w:rsidRDefault="00970D0E">
            <w:r w:rsidRPr="00970D0E">
              <w:t>Rank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roofErr w:type="spellStart"/>
            <w:r w:rsidRPr="00970D0E">
              <w:t>Players</w:t>
            </w:r>
            <w:proofErr w:type="spellEnd"/>
          </w:p>
        </w:tc>
        <w:tc>
          <w:tcPr>
            <w:tcW w:w="3160" w:type="dxa"/>
            <w:hideMark/>
          </w:tcPr>
          <w:p w:rsidR="00970D0E" w:rsidRPr="00970D0E" w:rsidRDefault="00970D0E">
            <w:proofErr w:type="spellStart"/>
            <w:r w:rsidRPr="00970D0E">
              <w:t>Total</w:t>
            </w:r>
            <w:proofErr w:type="spellEnd"/>
            <w:r w:rsidRPr="00970D0E">
              <w:t xml:space="preserve"> </w:t>
            </w:r>
            <w:proofErr w:type="spellStart"/>
            <w:r w:rsidRPr="00970D0E">
              <w:t>Score</w:t>
            </w:r>
            <w:proofErr w:type="spellEnd"/>
            <w:r w:rsidRPr="00970D0E">
              <w:t xml:space="preserve"> (</w:t>
            </w:r>
            <w:proofErr w:type="spellStart"/>
            <w:r w:rsidRPr="00970D0E">
              <w:t>points</w:t>
            </w:r>
            <w:proofErr w:type="spellEnd"/>
            <w:r w:rsidRPr="00970D0E">
              <w:t>)</w:t>
            </w:r>
          </w:p>
        </w:tc>
        <w:tc>
          <w:tcPr>
            <w:tcW w:w="3220" w:type="dxa"/>
            <w:hideMark/>
          </w:tcPr>
          <w:p w:rsidR="00970D0E" w:rsidRPr="00970D0E" w:rsidRDefault="00970D0E">
            <w:proofErr w:type="spellStart"/>
            <w:r w:rsidRPr="00970D0E">
              <w:t>Correct</w:t>
            </w:r>
            <w:proofErr w:type="spellEnd"/>
            <w:r w:rsidRPr="00970D0E">
              <w:t xml:space="preserve"> </w:t>
            </w:r>
            <w:proofErr w:type="spellStart"/>
            <w:r w:rsidRPr="00970D0E">
              <w:t>Answers</w:t>
            </w:r>
            <w:proofErr w:type="spellEnd"/>
          </w:p>
        </w:tc>
        <w:tc>
          <w:tcPr>
            <w:tcW w:w="3220" w:type="dxa"/>
            <w:hideMark/>
          </w:tcPr>
          <w:p w:rsidR="00970D0E" w:rsidRPr="00970D0E" w:rsidRDefault="00970D0E">
            <w:proofErr w:type="spellStart"/>
            <w:r w:rsidRPr="00970D0E">
              <w:t>Incorrect</w:t>
            </w:r>
            <w:proofErr w:type="spellEnd"/>
            <w:r w:rsidRPr="00970D0E">
              <w:t xml:space="preserve"> </w:t>
            </w:r>
            <w:proofErr w:type="spellStart"/>
            <w:r w:rsidRPr="00970D0E">
              <w:t>Answers</w:t>
            </w:r>
            <w:proofErr w:type="spellEnd"/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1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 xml:space="preserve">Sam </w:t>
            </w:r>
            <w:proofErr w:type="spellStart"/>
            <w:r w:rsidRPr="00970D0E">
              <w:rPr>
                <w:highlight w:val="yellow"/>
              </w:rPr>
              <w:t>Peverell</w:t>
            </w:r>
            <w:proofErr w:type="spellEnd"/>
            <w:r w:rsidRPr="00970D0E">
              <w:rPr>
                <w:highlight w:val="yellow"/>
              </w:rPr>
              <w:t xml:space="preserve"> 2</w:t>
            </w:r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34427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24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0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2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yellow"/>
              </w:rPr>
            </w:pPr>
            <w:proofErr w:type="spellStart"/>
            <w:r w:rsidRPr="00970D0E">
              <w:rPr>
                <w:highlight w:val="yellow"/>
              </w:rPr>
              <w:t>Natalka</w:t>
            </w:r>
            <w:proofErr w:type="spellEnd"/>
            <w:r w:rsidRPr="00970D0E">
              <w:rPr>
                <w:highlight w:val="yellow"/>
              </w:rPr>
              <w:t xml:space="preserve"> </w:t>
            </w:r>
            <w:proofErr w:type="spellStart"/>
            <w:r w:rsidRPr="00970D0E">
              <w:rPr>
                <w:highlight w:val="yellow"/>
              </w:rPr>
              <w:t>drab</w:t>
            </w:r>
            <w:proofErr w:type="spellEnd"/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34405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24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0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3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Ondřej Loučka 2</w:t>
            </w:r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34205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24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0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4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yellow"/>
              </w:rPr>
            </w:pPr>
            <w:proofErr w:type="spellStart"/>
            <w:r w:rsidRPr="00970D0E">
              <w:rPr>
                <w:highlight w:val="yellow"/>
              </w:rPr>
              <w:t>alex</w:t>
            </w:r>
            <w:proofErr w:type="spellEnd"/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32874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23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yellow"/>
              </w:rPr>
            </w:pPr>
            <w:r w:rsidRPr="00970D0E">
              <w:rPr>
                <w:highlight w:val="yellow"/>
              </w:rPr>
              <w:t>1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5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Laura Drtinová</w:t>
            </w:r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27385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21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3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6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Emma</w:t>
            </w:r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25477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21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3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7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Magda??</w:t>
            </w:r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24902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20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4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8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Tonda</w:t>
            </w:r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24163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19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5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9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Adina</w:t>
            </w:r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22678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20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4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10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green"/>
              </w:rPr>
            </w:pPr>
            <w:proofErr w:type="spellStart"/>
            <w:proofErr w:type="gramStart"/>
            <w:r w:rsidRPr="00970D0E">
              <w:rPr>
                <w:highlight w:val="green"/>
              </w:rPr>
              <w:t>L.Baxová</w:t>
            </w:r>
            <w:proofErr w:type="spellEnd"/>
            <w:proofErr w:type="gramEnd"/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19388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18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6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11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El??</w:t>
            </w:r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17378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17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green"/>
              </w:rPr>
            </w:pPr>
            <w:r w:rsidRPr="00970D0E">
              <w:rPr>
                <w:highlight w:val="green"/>
              </w:rPr>
              <w:t>7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12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Kačka??</w:t>
            </w:r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15808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16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8</w:t>
            </w:r>
          </w:p>
        </w:tc>
        <w:bookmarkStart w:id="0" w:name="_GoBack"/>
        <w:bookmarkEnd w:id="0"/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13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cyan"/>
              </w:rPr>
            </w:pPr>
            <w:proofErr w:type="spellStart"/>
            <w:r w:rsidRPr="00970D0E">
              <w:rPr>
                <w:highlight w:val="cyan"/>
              </w:rPr>
              <w:t>sara</w:t>
            </w:r>
            <w:proofErr w:type="spellEnd"/>
            <w:r w:rsidRPr="00970D0E">
              <w:rPr>
                <w:highlight w:val="cyan"/>
              </w:rPr>
              <w:t xml:space="preserve"> </w:t>
            </w:r>
            <w:proofErr w:type="spellStart"/>
            <w:r w:rsidRPr="00970D0E">
              <w:rPr>
                <w:highlight w:val="cyan"/>
              </w:rPr>
              <w:t>bohacova</w:t>
            </w:r>
            <w:proofErr w:type="spellEnd"/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13904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13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11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14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cyan"/>
              </w:rPr>
            </w:pPr>
            <w:proofErr w:type="spellStart"/>
            <w:r w:rsidRPr="00970D0E">
              <w:rPr>
                <w:highlight w:val="cyan"/>
              </w:rPr>
              <w:t>baruška</w:t>
            </w:r>
            <w:proofErr w:type="spellEnd"/>
            <w:r w:rsidRPr="00970D0E">
              <w:rPr>
                <w:highlight w:val="cyan"/>
              </w:rPr>
              <w:t xml:space="preserve"> </w:t>
            </w:r>
            <w:proofErr w:type="spellStart"/>
            <w:r w:rsidRPr="00970D0E">
              <w:rPr>
                <w:highlight w:val="cyan"/>
              </w:rPr>
              <w:t>černíká</w:t>
            </w:r>
            <w:proofErr w:type="spellEnd"/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12897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12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12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15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Jan</w:t>
            </w:r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12026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11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cyan"/>
              </w:rPr>
            </w:pPr>
            <w:r w:rsidRPr="00970D0E">
              <w:rPr>
                <w:highlight w:val="cyan"/>
              </w:rPr>
              <w:t>13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color w:val="FF0000"/>
                <w:highlight w:val="magenta"/>
              </w:rPr>
            </w:pPr>
            <w:r w:rsidRPr="00970D0E">
              <w:rPr>
                <w:color w:val="FF0000"/>
                <w:highlight w:val="magenta"/>
              </w:rPr>
              <w:t>16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color w:val="FF0000"/>
                <w:highlight w:val="magenta"/>
              </w:rPr>
            </w:pPr>
            <w:r w:rsidRPr="00970D0E">
              <w:rPr>
                <w:color w:val="FF0000"/>
                <w:highlight w:val="magenta"/>
              </w:rPr>
              <w:t>Luky</w:t>
            </w:r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color w:val="FF0000"/>
                <w:highlight w:val="magenta"/>
              </w:rPr>
            </w:pPr>
            <w:r w:rsidRPr="00970D0E">
              <w:rPr>
                <w:color w:val="FF0000"/>
                <w:highlight w:val="magenta"/>
              </w:rPr>
              <w:t>6843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color w:val="FF0000"/>
                <w:highlight w:val="magenta"/>
              </w:rPr>
            </w:pPr>
            <w:r w:rsidRPr="00970D0E">
              <w:rPr>
                <w:color w:val="FF0000"/>
                <w:highlight w:val="magenta"/>
              </w:rPr>
              <w:t>8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color w:val="FF0000"/>
                <w:highlight w:val="magenta"/>
              </w:rPr>
            </w:pPr>
            <w:r w:rsidRPr="00970D0E">
              <w:rPr>
                <w:color w:val="FF0000"/>
                <w:highlight w:val="magenta"/>
              </w:rPr>
              <w:t>16</w:t>
            </w:r>
          </w:p>
        </w:tc>
      </w:tr>
      <w:tr w:rsidR="00970D0E" w:rsidRPr="00970D0E" w:rsidTr="00970D0E">
        <w:trPr>
          <w:trHeight w:val="565"/>
        </w:trPr>
        <w:tc>
          <w:tcPr>
            <w:tcW w:w="1440" w:type="dxa"/>
            <w:hideMark/>
          </w:tcPr>
          <w:p w:rsidR="00970D0E" w:rsidRPr="00970D0E" w:rsidRDefault="00970D0E" w:rsidP="00970D0E">
            <w:pPr>
              <w:rPr>
                <w:highlight w:val="red"/>
              </w:rPr>
            </w:pPr>
            <w:r w:rsidRPr="00970D0E">
              <w:rPr>
                <w:highlight w:val="red"/>
              </w:rPr>
              <w:t>17</w:t>
            </w:r>
          </w:p>
        </w:tc>
        <w:tc>
          <w:tcPr>
            <w:tcW w:w="5940" w:type="dxa"/>
            <w:hideMark/>
          </w:tcPr>
          <w:p w:rsidR="00970D0E" w:rsidRPr="00970D0E" w:rsidRDefault="00970D0E">
            <w:pPr>
              <w:rPr>
                <w:highlight w:val="red"/>
              </w:rPr>
            </w:pPr>
            <w:r w:rsidRPr="00970D0E">
              <w:rPr>
                <w:highlight w:val="red"/>
              </w:rPr>
              <w:t>Petr</w:t>
            </w:r>
          </w:p>
        </w:tc>
        <w:tc>
          <w:tcPr>
            <w:tcW w:w="3160" w:type="dxa"/>
            <w:hideMark/>
          </w:tcPr>
          <w:p w:rsidR="00970D0E" w:rsidRPr="00970D0E" w:rsidRDefault="00970D0E" w:rsidP="00970D0E">
            <w:pPr>
              <w:rPr>
                <w:highlight w:val="red"/>
              </w:rPr>
            </w:pPr>
            <w:r w:rsidRPr="00970D0E">
              <w:rPr>
                <w:highlight w:val="red"/>
              </w:rPr>
              <w:t>2100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red"/>
              </w:rPr>
            </w:pPr>
            <w:r w:rsidRPr="00970D0E">
              <w:rPr>
                <w:highlight w:val="red"/>
              </w:rPr>
              <w:t>2</w:t>
            </w:r>
          </w:p>
        </w:tc>
        <w:tc>
          <w:tcPr>
            <w:tcW w:w="3220" w:type="dxa"/>
            <w:hideMark/>
          </w:tcPr>
          <w:p w:rsidR="00970D0E" w:rsidRPr="00970D0E" w:rsidRDefault="00970D0E" w:rsidP="00970D0E">
            <w:pPr>
              <w:rPr>
                <w:highlight w:val="red"/>
              </w:rPr>
            </w:pPr>
            <w:r w:rsidRPr="00970D0E">
              <w:rPr>
                <w:highlight w:val="red"/>
              </w:rPr>
              <w:t>22</w:t>
            </w:r>
          </w:p>
        </w:tc>
      </w:tr>
    </w:tbl>
    <w:p w:rsidR="008A31E2" w:rsidRDefault="00970D0E">
      <w:r w:rsidRPr="00970D0E">
        <w:rPr>
          <w:highlight w:val="yellow"/>
        </w:rPr>
        <w:t>24-22b – 1</w:t>
      </w:r>
      <w:r>
        <w:t xml:space="preserve">; </w:t>
      </w:r>
      <w:r w:rsidRPr="00970D0E">
        <w:rPr>
          <w:highlight w:val="green"/>
        </w:rPr>
        <w:t>21-17b – 2</w:t>
      </w:r>
      <w:r>
        <w:t xml:space="preserve">; </w:t>
      </w:r>
      <w:r w:rsidRPr="00970D0E">
        <w:rPr>
          <w:highlight w:val="cyan"/>
        </w:rPr>
        <w:t>16-10b – 3</w:t>
      </w:r>
      <w:r>
        <w:t xml:space="preserve">; </w:t>
      </w:r>
      <w:r w:rsidRPr="00970D0E">
        <w:rPr>
          <w:highlight w:val="magenta"/>
        </w:rPr>
        <w:t>9-5b – 4</w:t>
      </w:r>
      <w:r>
        <w:t xml:space="preserve">; </w:t>
      </w:r>
      <w:r w:rsidRPr="00970D0E">
        <w:rPr>
          <w:highlight w:val="red"/>
        </w:rPr>
        <w:t>4-0b - 5</w:t>
      </w:r>
    </w:p>
    <w:sectPr w:rsidR="008A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0E"/>
    <w:rsid w:val="00145878"/>
    <w:rsid w:val="008A31E2"/>
    <w:rsid w:val="0097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A251D-8D93-487A-8B7F-11A4FB09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1</cp:revision>
  <dcterms:created xsi:type="dcterms:W3CDTF">2020-03-19T11:33:00Z</dcterms:created>
  <dcterms:modified xsi:type="dcterms:W3CDTF">2020-03-19T11:38:00Z</dcterms:modified>
</cp:coreProperties>
</file>